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b/>
          <w:bCs/>
          <w:color w:val="000000"/>
          <w:w w:val="100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w w:val="100"/>
          <w:sz w:val="40"/>
          <w:szCs w:val="40"/>
          <w:shd w:val="clear" w:color="auto" w:fill="FFFFFF"/>
        </w:rPr>
        <w:t>四川国经普惠融资担保有限责任公司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w w:val="1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w w:val="100"/>
          <w:sz w:val="40"/>
          <w:szCs w:val="40"/>
          <w:shd w:val="clear" w:color="auto" w:fill="FFFFFF"/>
        </w:rPr>
        <w:t>标识LOGO</w:t>
      </w:r>
      <w:r>
        <w:rPr>
          <w:rFonts w:hint="eastAsia" w:ascii="黑体" w:hAnsi="黑体" w:eastAsia="黑体" w:cs="黑体"/>
          <w:b/>
          <w:bCs/>
          <w:color w:val="000000"/>
          <w:w w:val="100"/>
          <w:sz w:val="40"/>
          <w:szCs w:val="40"/>
          <w:shd w:val="clear" w:color="auto" w:fill="FFFFFF"/>
          <w:lang w:val="en-US" w:eastAsia="zh-CN"/>
        </w:rPr>
        <w:t>征集活动</w:t>
      </w:r>
      <w:r>
        <w:rPr>
          <w:rFonts w:hint="eastAsia" w:ascii="黑体" w:hAnsi="黑体" w:eastAsia="黑体" w:cs="黑体"/>
          <w:b/>
          <w:bCs/>
          <w:color w:val="000000"/>
          <w:w w:val="100"/>
          <w:sz w:val="40"/>
          <w:szCs w:val="40"/>
          <w:shd w:val="clear" w:color="auto" w:fill="FFFFFF"/>
        </w:rPr>
        <w:t>报名表</w:t>
      </w:r>
    </w:p>
    <w:tbl>
      <w:tblPr>
        <w:tblStyle w:val="7"/>
        <w:tblpPr w:leftFromText="180" w:rightFromText="180" w:vertAnchor="text" w:horzAnchor="page" w:tblpX="1797" w:tblpY="434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414"/>
        <w:gridCol w:w="1702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148" w:type="pct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应征者姓名/组织</w:t>
            </w:r>
          </w:p>
        </w:tc>
        <w:tc>
          <w:tcPr>
            <w:tcW w:w="1417" w:type="pct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身份证号/统一社会信用代码</w:t>
            </w:r>
          </w:p>
        </w:tc>
        <w:tc>
          <w:tcPr>
            <w:tcW w:w="1434" w:type="pct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48" w:type="pct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通信地址</w:t>
            </w:r>
          </w:p>
        </w:tc>
        <w:tc>
          <w:tcPr>
            <w:tcW w:w="3851" w:type="pct"/>
            <w:gridSpan w:val="3"/>
          </w:tcPr>
          <w:p>
            <w:pPr>
              <w:spacing w:line="58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48" w:type="pct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417" w:type="pct"/>
          </w:tcPr>
          <w:p>
            <w:pPr>
              <w:spacing w:line="58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1434" w:type="pct"/>
          </w:tcPr>
          <w:p>
            <w:pPr>
              <w:spacing w:line="58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1148" w:type="pct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创意说明</w:t>
            </w:r>
          </w:p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00字内）</w:t>
            </w:r>
          </w:p>
          <w:p>
            <w:pPr>
              <w:spacing w:line="580" w:lineRule="exac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3851" w:type="pct"/>
            <w:gridSpan w:val="3"/>
          </w:tcPr>
          <w:p>
            <w:pPr>
              <w:spacing w:line="58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5000" w:type="pct"/>
            <w:gridSpan w:val="4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承诺：我已阅读、理解并接受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《四川国经普惠融资担保有限责任公司标识LOGO征集活动》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的有关要求，保证本人的投稿作品为原创作品，除参加本征集活动外，未曾以任何形式发表过，也未曾以任何形式为公众所知。如有侵权行为，愿自行承担相应的法律责任。</w:t>
            </w:r>
          </w:p>
          <w:p>
            <w:pPr>
              <w:spacing w:line="580" w:lineRule="exact"/>
              <w:ind w:firstLine="640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 xml:space="preserve">                       </w:t>
            </w:r>
          </w:p>
          <w:p>
            <w:pPr>
              <w:spacing w:line="580" w:lineRule="exact"/>
              <w:ind w:firstLine="4500" w:firstLineChars="1500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签名（盖章）：</w:t>
            </w:r>
          </w:p>
          <w:p>
            <w:pPr>
              <w:spacing w:line="580" w:lineRule="exact"/>
              <w:ind w:firstLine="640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5000" w:type="pct"/>
            <w:gridSpan w:val="4"/>
          </w:tcPr>
          <w:p>
            <w:pPr>
              <w:spacing w:line="4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注意事项：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1.如果应征者不具有完全民事行为能力，须由应征者的监护人在签名栏附签。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2.如果应征者为机构，须由授权代表签署并加盖公章。</w:t>
            </w:r>
          </w:p>
        </w:tc>
      </w:tr>
    </w:tbl>
    <w:p>
      <w:pPr>
        <w:spacing w:line="240" w:lineRule="auto"/>
        <w:jc w:val="left"/>
        <w:rPr>
          <w:sz w:val="2"/>
          <w:szCs w:val="2"/>
        </w:rPr>
      </w:pPr>
    </w:p>
    <w:sectPr>
      <w:pgSz w:w="11906" w:h="16838"/>
      <w:pgMar w:top="1440" w:right="1800" w:bottom="133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CBADF7-C157-47C5-97F2-871B409084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3A2C325-23BE-4C32-98A0-BF09CD3534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ODhlMjA0NjU5OTM0YzdjZjM4NGJmOTkyNWVhYmYifQ=="/>
    <w:docVar w:name="KSO_WPS_MARK_KEY" w:val="32cecb80-1216-4ec8-80af-55c069170e0d"/>
  </w:docVars>
  <w:rsids>
    <w:rsidRoot w:val="00373191"/>
    <w:rsid w:val="00373191"/>
    <w:rsid w:val="00451354"/>
    <w:rsid w:val="00722404"/>
    <w:rsid w:val="03AF51D8"/>
    <w:rsid w:val="042E5DCD"/>
    <w:rsid w:val="08CA071D"/>
    <w:rsid w:val="0EDB7AA9"/>
    <w:rsid w:val="0EDE44CA"/>
    <w:rsid w:val="0FB7BA88"/>
    <w:rsid w:val="14B22D62"/>
    <w:rsid w:val="14ED4DA5"/>
    <w:rsid w:val="17BD81E5"/>
    <w:rsid w:val="17DFB312"/>
    <w:rsid w:val="1B7F2C35"/>
    <w:rsid w:val="1F3E6BB6"/>
    <w:rsid w:val="23A862B6"/>
    <w:rsid w:val="2B53368F"/>
    <w:rsid w:val="2C7F5AE5"/>
    <w:rsid w:val="2FD7E64D"/>
    <w:rsid w:val="2FEDB146"/>
    <w:rsid w:val="2FEF14DA"/>
    <w:rsid w:val="33DD33CF"/>
    <w:rsid w:val="33F707B8"/>
    <w:rsid w:val="34739CB7"/>
    <w:rsid w:val="34F58AF3"/>
    <w:rsid w:val="37DD36D6"/>
    <w:rsid w:val="39676832"/>
    <w:rsid w:val="3C1A101E"/>
    <w:rsid w:val="3CD7D8CF"/>
    <w:rsid w:val="3DEC284F"/>
    <w:rsid w:val="3EA55F74"/>
    <w:rsid w:val="3EAB0813"/>
    <w:rsid w:val="3F553D61"/>
    <w:rsid w:val="3F7BA960"/>
    <w:rsid w:val="3F7BBE5B"/>
    <w:rsid w:val="3FBF9209"/>
    <w:rsid w:val="3FF7B232"/>
    <w:rsid w:val="433F6869"/>
    <w:rsid w:val="44C26650"/>
    <w:rsid w:val="464A6F02"/>
    <w:rsid w:val="4BE45D9B"/>
    <w:rsid w:val="4BF5A426"/>
    <w:rsid w:val="4DEB457B"/>
    <w:rsid w:val="4DF76A5B"/>
    <w:rsid w:val="4FD39507"/>
    <w:rsid w:val="4FF4A6A9"/>
    <w:rsid w:val="4FF71E50"/>
    <w:rsid w:val="533B06A9"/>
    <w:rsid w:val="55C9498E"/>
    <w:rsid w:val="561D6D4E"/>
    <w:rsid w:val="56F74836"/>
    <w:rsid w:val="57C5720F"/>
    <w:rsid w:val="57EE5E0F"/>
    <w:rsid w:val="57FB0CCE"/>
    <w:rsid w:val="57FF8B8B"/>
    <w:rsid w:val="59F3D483"/>
    <w:rsid w:val="5BFFCFB5"/>
    <w:rsid w:val="5CB25283"/>
    <w:rsid w:val="5E6B785D"/>
    <w:rsid w:val="5E6F5206"/>
    <w:rsid w:val="5E776AC2"/>
    <w:rsid w:val="5EFEAE60"/>
    <w:rsid w:val="5FAFCDA4"/>
    <w:rsid w:val="5FCFEA0A"/>
    <w:rsid w:val="60BFAAAE"/>
    <w:rsid w:val="61D7C8A1"/>
    <w:rsid w:val="65EEA85C"/>
    <w:rsid w:val="667F742F"/>
    <w:rsid w:val="673D15A5"/>
    <w:rsid w:val="67EE5D3D"/>
    <w:rsid w:val="69F170EB"/>
    <w:rsid w:val="6BFB41D0"/>
    <w:rsid w:val="6C1EB535"/>
    <w:rsid w:val="6C3F1457"/>
    <w:rsid w:val="6C778FD6"/>
    <w:rsid w:val="6CA96B93"/>
    <w:rsid w:val="6D93A8AF"/>
    <w:rsid w:val="6DDF4D5A"/>
    <w:rsid w:val="6EBF192F"/>
    <w:rsid w:val="6EFA1D6B"/>
    <w:rsid w:val="6EFF13D4"/>
    <w:rsid w:val="6F7C877B"/>
    <w:rsid w:val="6FE7B9AB"/>
    <w:rsid w:val="6FE83899"/>
    <w:rsid w:val="6FF37B64"/>
    <w:rsid w:val="6FF79485"/>
    <w:rsid w:val="7005C912"/>
    <w:rsid w:val="704FCE4E"/>
    <w:rsid w:val="70FF41A6"/>
    <w:rsid w:val="717D5EC5"/>
    <w:rsid w:val="72F98D41"/>
    <w:rsid w:val="74BD5FA0"/>
    <w:rsid w:val="75F600C9"/>
    <w:rsid w:val="7677A640"/>
    <w:rsid w:val="767FBD03"/>
    <w:rsid w:val="76C65D2C"/>
    <w:rsid w:val="76EDAAE4"/>
    <w:rsid w:val="76FF72AE"/>
    <w:rsid w:val="793F7F9E"/>
    <w:rsid w:val="796FA7EB"/>
    <w:rsid w:val="797F45B6"/>
    <w:rsid w:val="79FAE455"/>
    <w:rsid w:val="79FF4439"/>
    <w:rsid w:val="7AED5D85"/>
    <w:rsid w:val="7AFF419D"/>
    <w:rsid w:val="7BF3058F"/>
    <w:rsid w:val="7BF76E4A"/>
    <w:rsid w:val="7BFD170D"/>
    <w:rsid w:val="7BFF0234"/>
    <w:rsid w:val="7CF3AA8A"/>
    <w:rsid w:val="7CFD0A81"/>
    <w:rsid w:val="7D792BF8"/>
    <w:rsid w:val="7DADF330"/>
    <w:rsid w:val="7DEF2BEC"/>
    <w:rsid w:val="7DF532E3"/>
    <w:rsid w:val="7DFF8256"/>
    <w:rsid w:val="7DFFC3C5"/>
    <w:rsid w:val="7E9784BC"/>
    <w:rsid w:val="7E9D3F73"/>
    <w:rsid w:val="7EEE4BBD"/>
    <w:rsid w:val="7F6FE190"/>
    <w:rsid w:val="7F956C12"/>
    <w:rsid w:val="7F9ECFD3"/>
    <w:rsid w:val="7FA85C70"/>
    <w:rsid w:val="7FCB92C4"/>
    <w:rsid w:val="7FDEDE43"/>
    <w:rsid w:val="7FEC8E69"/>
    <w:rsid w:val="7FEFA6C6"/>
    <w:rsid w:val="7FF0BD80"/>
    <w:rsid w:val="7FF6763D"/>
    <w:rsid w:val="7FF72769"/>
    <w:rsid w:val="7FFD286C"/>
    <w:rsid w:val="7FFD34DB"/>
    <w:rsid w:val="7FFF82EC"/>
    <w:rsid w:val="7FFFFD13"/>
    <w:rsid w:val="87BFAFA0"/>
    <w:rsid w:val="8EDE014B"/>
    <w:rsid w:val="959AA707"/>
    <w:rsid w:val="9B7FC542"/>
    <w:rsid w:val="9BFF6ECC"/>
    <w:rsid w:val="9CFDC6A2"/>
    <w:rsid w:val="9F7700B4"/>
    <w:rsid w:val="A15D0932"/>
    <w:rsid w:val="A1B727B8"/>
    <w:rsid w:val="A9FC43B6"/>
    <w:rsid w:val="ADFC3F04"/>
    <w:rsid w:val="AF7FE098"/>
    <w:rsid w:val="AFBF689D"/>
    <w:rsid w:val="AFC7825A"/>
    <w:rsid w:val="B575017B"/>
    <w:rsid w:val="B5DAF1DD"/>
    <w:rsid w:val="B6E77A4E"/>
    <w:rsid w:val="BB9798F7"/>
    <w:rsid w:val="BBFFD724"/>
    <w:rsid w:val="BD7D0AB2"/>
    <w:rsid w:val="BFFF489B"/>
    <w:rsid w:val="CD7F36CE"/>
    <w:rsid w:val="CD7F5B9C"/>
    <w:rsid w:val="CFFE8472"/>
    <w:rsid w:val="D1AE0F38"/>
    <w:rsid w:val="D3B2C3BB"/>
    <w:rsid w:val="D6FD9A91"/>
    <w:rsid w:val="D7CD22E9"/>
    <w:rsid w:val="DBD5C3EC"/>
    <w:rsid w:val="DCFFA11B"/>
    <w:rsid w:val="DDF583EE"/>
    <w:rsid w:val="DE430B6E"/>
    <w:rsid w:val="DF3D098E"/>
    <w:rsid w:val="DF630DCB"/>
    <w:rsid w:val="DF78C718"/>
    <w:rsid w:val="DF8903BC"/>
    <w:rsid w:val="E3F97AEF"/>
    <w:rsid w:val="E77DB07F"/>
    <w:rsid w:val="E7FBCD64"/>
    <w:rsid w:val="E9AF1115"/>
    <w:rsid w:val="EACDA5CB"/>
    <w:rsid w:val="EBF70B3B"/>
    <w:rsid w:val="EBFD4644"/>
    <w:rsid w:val="EDDF0FCF"/>
    <w:rsid w:val="EEDFF9BD"/>
    <w:rsid w:val="EF939B9A"/>
    <w:rsid w:val="EFF70617"/>
    <w:rsid w:val="EFFACEB0"/>
    <w:rsid w:val="EFFF87DA"/>
    <w:rsid w:val="F36374E2"/>
    <w:rsid w:val="F3FC4522"/>
    <w:rsid w:val="F4AFEB57"/>
    <w:rsid w:val="F53FEF9D"/>
    <w:rsid w:val="F5FB602C"/>
    <w:rsid w:val="F6755595"/>
    <w:rsid w:val="F7A61F59"/>
    <w:rsid w:val="F7DF0D9E"/>
    <w:rsid w:val="F7DFD9FA"/>
    <w:rsid w:val="F7F7DC9C"/>
    <w:rsid w:val="F7FB8E9E"/>
    <w:rsid w:val="F7FD8A64"/>
    <w:rsid w:val="F9BDFE61"/>
    <w:rsid w:val="F9EB6E12"/>
    <w:rsid w:val="F9FF7ACB"/>
    <w:rsid w:val="FBBB493E"/>
    <w:rsid w:val="FBDF0811"/>
    <w:rsid w:val="FBDF59B2"/>
    <w:rsid w:val="FBDFE179"/>
    <w:rsid w:val="FBF7ECE4"/>
    <w:rsid w:val="FBFF3797"/>
    <w:rsid w:val="FCFFE7C7"/>
    <w:rsid w:val="FD7F2766"/>
    <w:rsid w:val="FDAF5CCF"/>
    <w:rsid w:val="FDBBD869"/>
    <w:rsid w:val="FDEB24C1"/>
    <w:rsid w:val="FDFE5FD4"/>
    <w:rsid w:val="FE3F3E2D"/>
    <w:rsid w:val="FE8F34C2"/>
    <w:rsid w:val="FEADEE0C"/>
    <w:rsid w:val="FEE37ED4"/>
    <w:rsid w:val="FF9EF90B"/>
    <w:rsid w:val="FFB78B9F"/>
    <w:rsid w:val="FFBB7F9C"/>
    <w:rsid w:val="FFBB9FF5"/>
    <w:rsid w:val="FFBFB5F2"/>
    <w:rsid w:val="FFCF6FD4"/>
    <w:rsid w:val="FFDBE587"/>
    <w:rsid w:val="FFFFA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1"/>
    <w:qFormat/>
    <w:uiPriority w:val="0"/>
    <w:rPr>
      <w:rFonts w:ascii="宋体"/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8"/>
    <w:link w:val="3"/>
    <w:qFormat/>
    <w:uiPriority w:val="0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706</Characters>
  <Lines>5</Lines>
  <Paragraphs>1</Paragraphs>
  <TotalTime>7</TotalTime>
  <ScaleCrop>false</ScaleCrop>
  <LinksUpToDate>false</LinksUpToDate>
  <CharactersWithSpaces>828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2024-04-30T07:35:00Z</dcterms:created>
  <dc:creator>Administrator</dc:creator>
  <cp:lastModifiedBy>MAD</cp:lastModifiedBy>
  <cp:lastPrinted>2024-03-06T07:59:00Z</cp:lastPrinted>
  <dcterms:modified xsi:type="dcterms:W3CDTF">2024-10-17T07:40:10Z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C9B311A7856F4DD58584D9EA7FEECC44_13</vt:lpwstr>
  </property>
</Properties>
</file>